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52" w:rsidRDefault="00005499">
      <w:pPr>
        <w:ind w:firstLine="120"/>
      </w:pPr>
      <w:bookmarkStart w:id="0" w:name="_GoBack"/>
      <w:bookmarkEnd w:id="0"/>
      <w:r>
        <w:rPr>
          <w:rFonts w:ascii="標楷體" w:eastAsia="標楷體" w:hAnsi="標楷體"/>
        </w:rPr>
        <w:t xml:space="preserve">　　　　　　　　　　　　　　　　</w:t>
      </w:r>
      <w:r>
        <w:rPr>
          <w:rFonts w:ascii="標楷體" w:eastAsia="標楷體" w:hAnsi="標楷體"/>
          <w:sz w:val="36"/>
        </w:rPr>
        <w:t xml:space="preserve">　　　　</w:t>
      </w:r>
      <w:r>
        <w:rPr>
          <w:rFonts w:ascii="標楷體" w:eastAsia="標楷體" w:hAnsi="標楷體"/>
          <w:b/>
          <w:sz w:val="36"/>
          <w:u w:val="single"/>
        </w:rPr>
        <w:t>耕　作　協　議　書</w:t>
      </w:r>
    </w:p>
    <w:p w:rsidR="004A0252" w:rsidRDefault="00005499">
      <w:pPr>
        <w:pStyle w:val="a3"/>
        <w:spacing w:line="500" w:lineRule="exact"/>
      </w:pPr>
      <w:r>
        <w:rPr>
          <w:rFonts w:ascii="標楷體" w:eastAsia="標楷體" w:hAnsi="標楷體"/>
        </w:rPr>
        <w:t>本耕地所有權人（以下簡稱甲方）</w:t>
      </w:r>
      <w:r>
        <w:rPr>
          <w:rFonts w:ascii="標楷體" w:eastAsia="標楷體" w:hAnsi="標楷體"/>
          <w:color w:val="FFFFFF"/>
        </w:rPr>
        <w:t xml:space="preserve">　　　　　　　　</w:t>
      </w:r>
      <w:r>
        <w:rPr>
          <w:rFonts w:ascii="標楷體" w:eastAsia="標楷體" w:hAnsi="標楷體"/>
          <w:color w:val="FFFFFF"/>
        </w:rPr>
        <w:t xml:space="preserve">    </w:t>
      </w:r>
      <w:r>
        <w:rPr>
          <w:rFonts w:ascii="標楷體" w:eastAsia="標楷體" w:hAnsi="標楷體"/>
        </w:rPr>
        <w:t>持有下列耕地，經雙方協議同意委由耕作人</w:t>
      </w:r>
    </w:p>
    <w:p w:rsidR="004A0252" w:rsidRDefault="00005499">
      <w:pPr>
        <w:pStyle w:val="a3"/>
        <w:spacing w:line="500" w:lineRule="exact"/>
      </w:pPr>
      <w:r>
        <w:rPr>
          <w:rFonts w:ascii="標楷體" w:eastAsia="標楷體" w:hAnsi="標楷體"/>
        </w:rPr>
        <w:t>（以下簡稱乙方）</w:t>
      </w:r>
      <w:r>
        <w:rPr>
          <w:rFonts w:ascii="標楷體" w:eastAsia="標楷體" w:hAnsi="標楷體"/>
          <w:color w:val="FFFFFF"/>
        </w:rPr>
        <w:t xml:space="preserve">　　　　　　　　　</w:t>
      </w:r>
      <w:r>
        <w:rPr>
          <w:rFonts w:ascii="標楷體" w:eastAsia="標楷體" w:hAnsi="標楷體"/>
        </w:rPr>
        <w:t>等從事農業耕作，特立此協議書為證。</w:t>
      </w:r>
    </w:p>
    <w:tbl>
      <w:tblPr>
        <w:tblW w:w="15452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2040"/>
        <w:gridCol w:w="1800"/>
        <w:gridCol w:w="1800"/>
        <w:gridCol w:w="1920"/>
        <w:gridCol w:w="1920"/>
        <w:gridCol w:w="1080"/>
        <w:gridCol w:w="1800"/>
        <w:gridCol w:w="1031"/>
        <w:gridCol w:w="1177"/>
      </w:tblGrid>
      <w:tr w:rsidR="004A025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土地座落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及地號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本筆面積</w:t>
            </w:r>
            <w:proofErr w:type="gramEnd"/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（公頃）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權利面積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（公頃）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實施期間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甲　　　　　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乙　　　　　方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土地所有權人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土地耕作人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蓋章</w:t>
            </w: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鄉鎮區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期至</w:t>
            </w:r>
          </w:p>
          <w:p w:rsidR="004A0252" w:rsidRDefault="00005499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期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鄉鎮區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期至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期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鄉鎮區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期至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期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鄉鎮區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期至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期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鄉鎮區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005499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期至</w:t>
            </w:r>
          </w:p>
          <w:p w:rsidR="004A0252" w:rsidRDefault="000054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期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  <w:tr w:rsidR="004A025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0054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252" w:rsidRDefault="004A02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252" w:rsidRDefault="004A0252">
            <w:pPr>
              <w:rPr>
                <w:rFonts w:ascii="標楷體" w:eastAsia="標楷體" w:hAnsi="標楷體"/>
              </w:rPr>
            </w:pPr>
          </w:p>
        </w:tc>
      </w:tr>
    </w:tbl>
    <w:p w:rsidR="004A0252" w:rsidRDefault="00005499">
      <w:pPr>
        <w:spacing w:line="500" w:lineRule="exact"/>
      </w:pPr>
      <w:r>
        <w:rPr>
          <w:rFonts w:ascii="標楷體" w:eastAsia="標楷體" w:hAnsi="標楷體"/>
        </w:rPr>
        <w:t xml:space="preserve">　　　　　　　　　　　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  <w:sz w:val="28"/>
        </w:rPr>
        <w:t>中　　華　　民　　國　　　　年　　　　月　　　　日</w:t>
      </w:r>
    </w:p>
    <w:p w:rsidR="004A0252" w:rsidRDefault="00005499">
      <w:pPr>
        <w:spacing w:line="500" w:lineRule="exact"/>
      </w:pPr>
      <w:r>
        <w:rPr>
          <w:rFonts w:ascii="標楷體" w:eastAsia="標楷體" w:hAnsi="標楷體"/>
          <w:sz w:val="28"/>
        </w:rPr>
        <w:t xml:space="preserve">類　別　：　</w:t>
      </w:r>
      <w:proofErr w:type="gramStart"/>
      <w:r>
        <w:rPr>
          <w:rFonts w:ascii="標楷體" w:eastAsia="標楷體" w:hAnsi="標楷體"/>
          <w:sz w:val="28"/>
        </w:rPr>
        <w:t>指分耕</w:t>
      </w:r>
      <w:proofErr w:type="gramEnd"/>
      <w:r>
        <w:rPr>
          <w:rFonts w:ascii="標楷體" w:eastAsia="標楷體" w:hAnsi="標楷體"/>
          <w:sz w:val="28"/>
        </w:rPr>
        <w:t>、輪耕、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>耕、承租。</w:t>
      </w:r>
    </w:p>
    <w:sectPr w:rsidR="004A0252">
      <w:pgSz w:w="16840" w:h="11907" w:orient="landscape"/>
      <w:pgMar w:top="1134" w:right="1021" w:bottom="1134" w:left="1021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99" w:rsidRDefault="00005499">
      <w:r>
        <w:separator/>
      </w:r>
    </w:p>
  </w:endnote>
  <w:endnote w:type="continuationSeparator" w:id="0">
    <w:p w:rsidR="00005499" w:rsidRDefault="0000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99" w:rsidRDefault="00005499">
      <w:r>
        <w:rPr>
          <w:color w:val="000000"/>
        </w:rPr>
        <w:separator/>
      </w:r>
    </w:p>
  </w:footnote>
  <w:footnote w:type="continuationSeparator" w:id="0">
    <w:p w:rsidR="00005499" w:rsidRDefault="0000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0252"/>
    <w:rsid w:val="00005499"/>
    <w:rsid w:val="004A0252"/>
    <w:rsid w:val="005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　作　協　議　書</dc:title>
  <dc:creator>板橋市公所</dc:creator>
  <cp:lastModifiedBy>賴詩芸</cp:lastModifiedBy>
  <cp:revision>2</cp:revision>
  <cp:lastPrinted>2009-01-06T03:16:00Z</cp:lastPrinted>
  <dcterms:created xsi:type="dcterms:W3CDTF">2023-12-14T11:10:00Z</dcterms:created>
  <dcterms:modified xsi:type="dcterms:W3CDTF">2023-12-14T11:10:00Z</dcterms:modified>
</cp:coreProperties>
</file>